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jc w:val="center"/>
        <w:tblLayout w:type="fixed"/>
        <w:tblCellMar>
          <w:left w:w="10" w:type="dxa"/>
          <w:right w:w="10" w:type="dxa"/>
        </w:tblCellMar>
        <w:tblLook w:val="04A0" w:firstRow="1" w:lastRow="0" w:firstColumn="1" w:lastColumn="0" w:noHBand="0" w:noVBand="1"/>
      </w:tblPr>
      <w:tblGrid>
        <w:gridCol w:w="5101"/>
        <w:gridCol w:w="567"/>
        <w:gridCol w:w="3970"/>
      </w:tblGrid>
      <w:tr w:rsidR="004B4095" w14:paraId="7B937A73" w14:textId="77777777">
        <w:tblPrEx>
          <w:tblCellMar>
            <w:top w:w="0" w:type="dxa"/>
            <w:bottom w:w="0" w:type="dxa"/>
          </w:tblCellMar>
        </w:tblPrEx>
        <w:trPr>
          <w:jc w:val="center"/>
        </w:trPr>
        <w:tc>
          <w:tcPr>
            <w:tcW w:w="5101" w:type="dxa"/>
            <w:tcMar>
              <w:top w:w="0" w:type="dxa"/>
              <w:left w:w="0" w:type="dxa"/>
              <w:bottom w:w="0" w:type="dxa"/>
              <w:right w:w="0" w:type="dxa"/>
            </w:tcMar>
          </w:tcPr>
          <w:p w14:paraId="1A6CA66E" w14:textId="77777777" w:rsidR="004B4095" w:rsidRDefault="00000000">
            <w:pPr>
              <w:pStyle w:val="Standard"/>
              <w:spacing w:after="100"/>
              <w:jc w:val="center"/>
              <w:rPr>
                <w:b/>
                <w:smallCaps/>
                <w:spacing w:val="6"/>
                <w:sz w:val="32"/>
                <w:szCs w:val="28"/>
                <w:lang w:val="el-GR"/>
              </w:rPr>
            </w:pPr>
            <w:proofErr w:type="spellStart"/>
            <w:r>
              <w:rPr>
                <w:b/>
                <w:smallCaps/>
                <w:spacing w:val="6"/>
                <w:sz w:val="32"/>
                <w:szCs w:val="28"/>
                <w:lang w:val="el-GR"/>
              </w:rPr>
              <w:t>Ελληνικη</w:t>
            </w:r>
            <w:proofErr w:type="spellEnd"/>
            <w:r>
              <w:rPr>
                <w:b/>
                <w:smallCaps/>
                <w:spacing w:val="6"/>
                <w:sz w:val="32"/>
                <w:szCs w:val="28"/>
                <w:lang w:val="el-GR"/>
              </w:rPr>
              <w:t xml:space="preserve"> </w:t>
            </w:r>
            <w:proofErr w:type="spellStart"/>
            <w:r>
              <w:rPr>
                <w:b/>
                <w:smallCaps/>
                <w:spacing w:val="6"/>
                <w:sz w:val="32"/>
                <w:szCs w:val="28"/>
                <w:lang w:val="el-GR"/>
              </w:rPr>
              <w:t>Μαθηματικη</w:t>
            </w:r>
            <w:proofErr w:type="spellEnd"/>
            <w:r>
              <w:rPr>
                <w:b/>
                <w:smallCaps/>
                <w:spacing w:val="6"/>
                <w:sz w:val="32"/>
                <w:szCs w:val="28"/>
                <w:lang w:val="el-GR"/>
              </w:rPr>
              <w:t xml:space="preserve"> </w:t>
            </w:r>
            <w:proofErr w:type="spellStart"/>
            <w:r>
              <w:rPr>
                <w:b/>
                <w:smallCaps/>
                <w:spacing w:val="6"/>
                <w:sz w:val="32"/>
                <w:szCs w:val="28"/>
                <w:lang w:val="el-GR"/>
              </w:rPr>
              <w:t>Εταιρεια</w:t>
            </w:r>
            <w:proofErr w:type="spellEnd"/>
          </w:p>
          <w:p w14:paraId="55398D8C" w14:textId="77777777" w:rsidR="004B4095" w:rsidRDefault="00000000">
            <w:pPr>
              <w:pStyle w:val="Standard"/>
              <w:spacing w:after="100"/>
              <w:jc w:val="center"/>
              <w:rPr>
                <w:b/>
                <w:smallCaps/>
                <w:spacing w:val="6"/>
                <w:sz w:val="26"/>
                <w:szCs w:val="26"/>
                <w:lang w:val="el-GR"/>
              </w:rPr>
            </w:pPr>
            <w:proofErr w:type="spellStart"/>
            <w:r>
              <w:rPr>
                <w:b/>
                <w:smallCaps/>
                <w:spacing w:val="6"/>
                <w:sz w:val="26"/>
                <w:szCs w:val="26"/>
                <w:lang w:val="el-GR"/>
              </w:rPr>
              <w:t>Παραρτημα</w:t>
            </w:r>
            <w:proofErr w:type="spellEnd"/>
            <w:r>
              <w:rPr>
                <w:b/>
                <w:smallCaps/>
                <w:spacing w:val="6"/>
                <w:sz w:val="26"/>
                <w:szCs w:val="26"/>
                <w:lang w:val="el-GR"/>
              </w:rPr>
              <w:t xml:space="preserve"> </w:t>
            </w:r>
            <w:proofErr w:type="spellStart"/>
            <w:r>
              <w:rPr>
                <w:b/>
                <w:smallCaps/>
                <w:spacing w:val="6"/>
                <w:sz w:val="26"/>
                <w:szCs w:val="26"/>
                <w:lang w:val="el-GR"/>
              </w:rPr>
              <w:t>Φθιωτιδας</w:t>
            </w:r>
            <w:proofErr w:type="spellEnd"/>
          </w:p>
          <w:p w14:paraId="1BF8078F" w14:textId="77777777" w:rsidR="004B4095" w:rsidRDefault="00000000">
            <w:pPr>
              <w:pStyle w:val="Standard"/>
              <w:spacing w:after="100"/>
              <w:jc w:val="center"/>
              <w:rPr>
                <w:lang w:val="el-GR"/>
              </w:rPr>
            </w:pPr>
            <w:r>
              <w:rPr>
                <w:lang w:val="el-GR"/>
              </w:rPr>
              <w:t>-----</w:t>
            </w:r>
          </w:p>
          <w:p w14:paraId="1546A84F" w14:textId="77777777" w:rsidR="004B4095" w:rsidRPr="009F43F7" w:rsidRDefault="00000000">
            <w:pPr>
              <w:pStyle w:val="Standard"/>
              <w:tabs>
                <w:tab w:val="left" w:pos="1276"/>
              </w:tabs>
              <w:spacing w:after="40"/>
              <w:rPr>
                <w:lang w:val="el-GR"/>
              </w:rPr>
            </w:pPr>
            <w:proofErr w:type="spellStart"/>
            <w:r>
              <w:rPr>
                <w:b/>
                <w:sz w:val="22"/>
                <w:lang w:val="el-GR"/>
              </w:rPr>
              <w:t>Ταχ</w:t>
            </w:r>
            <w:proofErr w:type="spellEnd"/>
            <w:r>
              <w:rPr>
                <w:b/>
                <w:sz w:val="22"/>
                <w:lang w:val="el-GR"/>
              </w:rPr>
              <w:t>. Δ/</w:t>
            </w:r>
            <w:proofErr w:type="spellStart"/>
            <w:r>
              <w:rPr>
                <w:b/>
                <w:sz w:val="22"/>
                <w:lang w:val="el-GR"/>
              </w:rPr>
              <w:t>νση</w:t>
            </w:r>
            <w:proofErr w:type="spellEnd"/>
            <w:r>
              <w:rPr>
                <w:b/>
                <w:sz w:val="22"/>
                <w:lang w:val="el-GR"/>
              </w:rPr>
              <w:t>:</w:t>
            </w:r>
            <w:r>
              <w:rPr>
                <w:sz w:val="22"/>
                <w:lang w:val="el-GR"/>
              </w:rPr>
              <w:tab/>
            </w:r>
            <w:proofErr w:type="spellStart"/>
            <w:r>
              <w:rPr>
                <w:sz w:val="22"/>
                <w:lang w:val="el-GR"/>
              </w:rPr>
              <w:t>Λεωνίδου</w:t>
            </w:r>
            <w:proofErr w:type="spellEnd"/>
            <w:r>
              <w:rPr>
                <w:sz w:val="22"/>
                <w:lang w:val="el-GR"/>
              </w:rPr>
              <w:t xml:space="preserve"> 9-11, 35100 Λαμία</w:t>
            </w:r>
          </w:p>
          <w:p w14:paraId="52B38A62" w14:textId="77777777" w:rsidR="004B4095" w:rsidRDefault="00000000">
            <w:pPr>
              <w:pStyle w:val="Standard"/>
              <w:tabs>
                <w:tab w:val="left" w:pos="1276"/>
              </w:tabs>
              <w:spacing w:after="40"/>
            </w:pPr>
            <w:r>
              <w:rPr>
                <w:b/>
                <w:sz w:val="22"/>
              </w:rPr>
              <w:t>E</w:t>
            </w:r>
            <w:r>
              <w:rPr>
                <w:b/>
                <w:sz w:val="22"/>
                <w:lang w:val="el-GR"/>
              </w:rPr>
              <w:t>-</w:t>
            </w:r>
            <w:r>
              <w:rPr>
                <w:b/>
                <w:sz w:val="22"/>
              </w:rPr>
              <w:t>mail</w:t>
            </w:r>
            <w:r>
              <w:rPr>
                <w:b/>
                <w:sz w:val="22"/>
                <w:lang w:val="el-GR"/>
              </w:rPr>
              <w:t>:</w:t>
            </w:r>
            <w:r>
              <w:rPr>
                <w:sz w:val="22"/>
                <w:lang w:val="el-GR"/>
              </w:rPr>
              <w:tab/>
            </w:r>
            <w:r>
              <w:fldChar w:fldCharType="begin"/>
            </w:r>
            <w:r w:rsidRPr="009F43F7">
              <w:rPr>
                <w:lang w:val="el-GR"/>
              </w:rPr>
              <w:instrText xml:space="preserve"> </w:instrText>
            </w:r>
            <w:r>
              <w:instrText>HYPERLINK</w:instrText>
            </w:r>
            <w:r w:rsidRPr="009F43F7">
              <w:rPr>
                <w:lang w:val="el-GR"/>
              </w:rPr>
              <w:instrText xml:space="preserve">  "</w:instrText>
            </w:r>
            <w:r>
              <w:instrText>mailto</w:instrText>
            </w:r>
            <w:r w:rsidRPr="009F43F7">
              <w:rPr>
                <w:lang w:val="el-GR"/>
              </w:rPr>
              <w:instrText>:</w:instrText>
            </w:r>
            <w:r>
              <w:instrText>emefthiotidas</w:instrText>
            </w:r>
            <w:r w:rsidRPr="009F43F7">
              <w:rPr>
                <w:lang w:val="el-GR"/>
              </w:rPr>
              <w:instrText>@</w:instrText>
            </w:r>
            <w:r>
              <w:instrText>gmail</w:instrText>
            </w:r>
            <w:r w:rsidRPr="009F43F7">
              <w:rPr>
                <w:lang w:val="el-GR"/>
              </w:rPr>
              <w:instrText>.</w:instrText>
            </w:r>
            <w:r>
              <w:instrText>com</w:instrText>
            </w:r>
            <w:r w:rsidRPr="009F43F7">
              <w:rPr>
                <w:lang w:val="el-GR"/>
              </w:rPr>
              <w:instrText xml:space="preserve">" </w:instrText>
            </w:r>
            <w:r>
              <w:fldChar w:fldCharType="separate"/>
            </w:r>
            <w:r>
              <w:rPr>
                <w:sz w:val="22"/>
              </w:rPr>
              <w:t>emefthiotidas</w:t>
            </w:r>
            <w:r>
              <w:rPr>
                <w:sz w:val="22"/>
              </w:rPr>
              <w:fldChar w:fldCharType="end"/>
            </w:r>
            <w:r>
              <w:fldChar w:fldCharType="begin"/>
            </w:r>
            <w:r w:rsidRPr="009F43F7">
              <w:rPr>
                <w:lang w:val="el-GR"/>
              </w:rPr>
              <w:instrText xml:space="preserve"> </w:instrText>
            </w:r>
            <w:r>
              <w:instrText>HYPERLINK</w:instrText>
            </w:r>
            <w:r w:rsidRPr="009F43F7">
              <w:rPr>
                <w:lang w:val="el-GR"/>
              </w:rPr>
              <w:instrText xml:space="preserve">  "</w:instrText>
            </w:r>
            <w:r>
              <w:instrText>mailto</w:instrText>
            </w:r>
            <w:r w:rsidRPr="009F43F7">
              <w:rPr>
                <w:lang w:val="el-GR"/>
              </w:rPr>
              <w:instrText>:</w:instrText>
            </w:r>
            <w:r>
              <w:instrText>emefthiotidas</w:instrText>
            </w:r>
            <w:r w:rsidRPr="009F43F7">
              <w:rPr>
                <w:lang w:val="el-GR"/>
              </w:rPr>
              <w:instrText>@</w:instrText>
            </w:r>
            <w:r>
              <w:instrText>gmail</w:instrText>
            </w:r>
            <w:r w:rsidRPr="009F43F7">
              <w:rPr>
                <w:lang w:val="el-GR"/>
              </w:rPr>
              <w:instrText>.</w:instrText>
            </w:r>
            <w:r>
              <w:instrText>com</w:instrText>
            </w:r>
            <w:r w:rsidRPr="009F43F7">
              <w:rPr>
                <w:lang w:val="el-GR"/>
              </w:rPr>
              <w:instrText xml:space="preserve">" </w:instrText>
            </w:r>
            <w:r>
              <w:fldChar w:fldCharType="separate"/>
            </w:r>
            <w:r>
              <w:rPr>
                <w:sz w:val="22"/>
                <w:lang w:val="el-GR"/>
              </w:rPr>
              <w:t>@</w:t>
            </w:r>
            <w:r>
              <w:rPr>
                <w:sz w:val="22"/>
                <w:lang w:val="el-GR"/>
              </w:rPr>
              <w:fldChar w:fldCharType="end"/>
            </w:r>
            <w:r>
              <w:fldChar w:fldCharType="begin"/>
            </w:r>
            <w:r w:rsidRPr="009F43F7">
              <w:rPr>
                <w:lang w:val="el-GR"/>
              </w:rPr>
              <w:instrText xml:space="preserve"> </w:instrText>
            </w:r>
            <w:r>
              <w:instrText>HYPERLINK</w:instrText>
            </w:r>
            <w:r w:rsidRPr="009F43F7">
              <w:rPr>
                <w:lang w:val="el-GR"/>
              </w:rPr>
              <w:instrText xml:space="preserve">  "</w:instrText>
            </w:r>
            <w:r>
              <w:instrText>mailto</w:instrText>
            </w:r>
            <w:r w:rsidRPr="009F43F7">
              <w:rPr>
                <w:lang w:val="el-GR"/>
              </w:rPr>
              <w:instrText>:</w:instrText>
            </w:r>
            <w:r>
              <w:instrText>emefthiotidas</w:instrText>
            </w:r>
            <w:r w:rsidRPr="009F43F7">
              <w:rPr>
                <w:lang w:val="el-GR"/>
              </w:rPr>
              <w:instrText>@</w:instrText>
            </w:r>
            <w:r>
              <w:instrText>gmail</w:instrText>
            </w:r>
            <w:r w:rsidRPr="009F43F7">
              <w:rPr>
                <w:lang w:val="el-GR"/>
              </w:rPr>
              <w:instrText>.</w:instrText>
            </w:r>
            <w:r>
              <w:instrText>com</w:instrText>
            </w:r>
            <w:r w:rsidRPr="009F43F7">
              <w:rPr>
                <w:lang w:val="el-GR"/>
              </w:rPr>
              <w:instrText xml:space="preserve">" </w:instrText>
            </w:r>
            <w:r>
              <w:fldChar w:fldCharType="separate"/>
            </w:r>
            <w:r>
              <w:rPr>
                <w:sz w:val="22"/>
              </w:rPr>
              <w:t>gmail</w:t>
            </w:r>
            <w:r>
              <w:rPr>
                <w:sz w:val="22"/>
              </w:rPr>
              <w:fldChar w:fldCharType="end"/>
            </w:r>
            <w:r>
              <w:fldChar w:fldCharType="begin"/>
            </w:r>
            <w:r w:rsidRPr="009F43F7">
              <w:rPr>
                <w:lang w:val="el-GR"/>
              </w:rPr>
              <w:instrText xml:space="preserve"> </w:instrText>
            </w:r>
            <w:r>
              <w:instrText>HYPERLINK</w:instrText>
            </w:r>
            <w:r w:rsidRPr="009F43F7">
              <w:rPr>
                <w:lang w:val="el-GR"/>
              </w:rPr>
              <w:instrText xml:space="preserve">  "</w:instrText>
            </w:r>
            <w:r>
              <w:instrText>mailto</w:instrText>
            </w:r>
            <w:r w:rsidRPr="009F43F7">
              <w:rPr>
                <w:lang w:val="el-GR"/>
              </w:rPr>
              <w:instrText>:</w:instrText>
            </w:r>
            <w:r>
              <w:instrText>emefthiotidas</w:instrText>
            </w:r>
            <w:r w:rsidRPr="009F43F7">
              <w:rPr>
                <w:lang w:val="el-GR"/>
              </w:rPr>
              <w:instrText>@</w:instrText>
            </w:r>
            <w:r>
              <w:instrText>gmail</w:instrText>
            </w:r>
            <w:r w:rsidRPr="009F43F7">
              <w:rPr>
                <w:lang w:val="el-GR"/>
              </w:rPr>
              <w:instrText>.</w:instrText>
            </w:r>
            <w:r>
              <w:instrText>com</w:instrText>
            </w:r>
            <w:r w:rsidRPr="009F43F7">
              <w:rPr>
                <w:lang w:val="el-GR"/>
              </w:rPr>
              <w:instrText xml:space="preserve">" </w:instrText>
            </w:r>
            <w:r>
              <w:fldChar w:fldCharType="separate"/>
            </w:r>
            <w:r>
              <w:rPr>
                <w:sz w:val="22"/>
                <w:lang w:val="el-GR"/>
              </w:rPr>
              <w:t>.</w:t>
            </w:r>
            <w:r>
              <w:rPr>
                <w:sz w:val="22"/>
                <w:lang w:val="el-GR"/>
              </w:rPr>
              <w:fldChar w:fldCharType="end"/>
            </w:r>
            <w:r>
              <w:fldChar w:fldCharType="begin"/>
            </w:r>
            <w:r w:rsidRPr="009F43F7">
              <w:rPr>
                <w:lang w:val="el-GR"/>
              </w:rPr>
              <w:instrText xml:space="preserve"> </w:instrText>
            </w:r>
            <w:r>
              <w:instrText>HYPERLINK</w:instrText>
            </w:r>
            <w:r w:rsidRPr="009F43F7">
              <w:rPr>
                <w:lang w:val="el-GR"/>
              </w:rPr>
              <w:instrText xml:space="preserve">  "</w:instrText>
            </w:r>
            <w:r>
              <w:instrText>mailto</w:instrText>
            </w:r>
            <w:r w:rsidRPr="009F43F7">
              <w:rPr>
                <w:lang w:val="el-GR"/>
              </w:rPr>
              <w:instrText>:</w:instrText>
            </w:r>
            <w:r>
              <w:instrText>emefthiotidas</w:instrText>
            </w:r>
            <w:r w:rsidRPr="009F43F7">
              <w:rPr>
                <w:lang w:val="el-GR"/>
              </w:rPr>
              <w:instrText>@</w:instrText>
            </w:r>
            <w:r>
              <w:instrText>gmail</w:instrText>
            </w:r>
            <w:r w:rsidRPr="009F43F7">
              <w:rPr>
                <w:lang w:val="el-GR"/>
              </w:rPr>
              <w:instrText>.</w:instrText>
            </w:r>
            <w:r>
              <w:instrText>com</w:instrText>
            </w:r>
            <w:r w:rsidRPr="009F43F7">
              <w:rPr>
                <w:lang w:val="el-GR"/>
              </w:rPr>
              <w:instrText xml:space="preserve">" </w:instrText>
            </w:r>
            <w:r>
              <w:fldChar w:fldCharType="separate"/>
            </w:r>
            <w:r>
              <w:rPr>
                <w:sz w:val="22"/>
              </w:rPr>
              <w:t>com</w:t>
            </w:r>
            <w:r>
              <w:rPr>
                <w:sz w:val="22"/>
              </w:rPr>
              <w:fldChar w:fldCharType="end"/>
            </w:r>
          </w:p>
          <w:p w14:paraId="4CD0A778" w14:textId="77777777" w:rsidR="004B4095" w:rsidRDefault="00000000">
            <w:pPr>
              <w:pStyle w:val="Standard"/>
              <w:tabs>
                <w:tab w:val="left" w:pos="1276"/>
              </w:tabs>
              <w:spacing w:after="40"/>
            </w:pPr>
            <w:r>
              <w:rPr>
                <w:b/>
                <w:sz w:val="22"/>
              </w:rPr>
              <w:t>Web</w:t>
            </w:r>
            <w:r>
              <w:rPr>
                <w:b/>
                <w:sz w:val="22"/>
                <w:lang w:val="el-GR"/>
              </w:rPr>
              <w:t>:</w:t>
            </w:r>
            <w:r>
              <w:rPr>
                <w:sz w:val="22"/>
                <w:lang w:val="el-GR"/>
              </w:rPr>
              <w:tab/>
            </w:r>
            <w:hyperlink r:id="rId7" w:history="1">
              <w:r>
                <w:t>emefthiotidas.blogspot.gr</w:t>
              </w:r>
            </w:hyperlink>
          </w:p>
        </w:tc>
        <w:tc>
          <w:tcPr>
            <w:tcW w:w="567" w:type="dxa"/>
            <w:tcMar>
              <w:top w:w="0" w:type="dxa"/>
              <w:left w:w="0" w:type="dxa"/>
              <w:bottom w:w="0" w:type="dxa"/>
              <w:right w:w="0" w:type="dxa"/>
            </w:tcMar>
          </w:tcPr>
          <w:p w14:paraId="7BB58693" w14:textId="77777777" w:rsidR="004B4095" w:rsidRDefault="004B4095">
            <w:pPr>
              <w:pStyle w:val="Standard"/>
              <w:rPr>
                <w:lang w:val="el-GR"/>
              </w:rPr>
            </w:pPr>
          </w:p>
        </w:tc>
        <w:tc>
          <w:tcPr>
            <w:tcW w:w="3970" w:type="dxa"/>
            <w:tcMar>
              <w:top w:w="0" w:type="dxa"/>
              <w:left w:w="0" w:type="dxa"/>
              <w:bottom w:w="0" w:type="dxa"/>
              <w:right w:w="0" w:type="dxa"/>
            </w:tcMar>
          </w:tcPr>
          <w:p w14:paraId="7DF8A963" w14:textId="77777777" w:rsidR="004B4095" w:rsidRDefault="004B4095">
            <w:pPr>
              <w:pStyle w:val="Standard"/>
              <w:rPr>
                <w:lang w:val="el-GR"/>
              </w:rPr>
            </w:pPr>
          </w:p>
          <w:p w14:paraId="4787420F" w14:textId="77777777" w:rsidR="004B4095" w:rsidRDefault="004B4095">
            <w:pPr>
              <w:pStyle w:val="Standard"/>
              <w:rPr>
                <w:lang w:val="el-GR"/>
              </w:rPr>
            </w:pPr>
          </w:p>
          <w:p w14:paraId="2AFE2679" w14:textId="77777777" w:rsidR="004B4095" w:rsidRDefault="004B4095">
            <w:pPr>
              <w:pStyle w:val="Standard"/>
              <w:rPr>
                <w:lang w:val="el-GR"/>
              </w:rPr>
            </w:pPr>
          </w:p>
          <w:p w14:paraId="7316AE72" w14:textId="77777777" w:rsidR="004B4095" w:rsidRDefault="004B4095">
            <w:pPr>
              <w:pStyle w:val="Standard"/>
              <w:rPr>
                <w:lang w:val="el-GR"/>
              </w:rPr>
            </w:pPr>
          </w:p>
          <w:p w14:paraId="482F37FC" w14:textId="77777777" w:rsidR="004B4095" w:rsidRDefault="00000000">
            <w:pPr>
              <w:pStyle w:val="Standard"/>
              <w:spacing w:before="120" w:after="40"/>
              <w:jc w:val="center"/>
              <w:rPr>
                <w:lang w:val="el-GR"/>
              </w:rPr>
            </w:pPr>
            <w:r>
              <w:rPr>
                <w:lang w:val="el-GR"/>
              </w:rPr>
              <w:t>Λαμία  13-2-2023</w:t>
            </w:r>
          </w:p>
          <w:p w14:paraId="5683A007" w14:textId="77777777" w:rsidR="004B4095" w:rsidRDefault="004B4095">
            <w:pPr>
              <w:pStyle w:val="Standard"/>
              <w:spacing w:after="40"/>
              <w:rPr>
                <w:lang w:val="el-GR"/>
              </w:rPr>
            </w:pPr>
          </w:p>
          <w:p w14:paraId="129F1273" w14:textId="77777777" w:rsidR="004B4095" w:rsidRDefault="004B4095">
            <w:pPr>
              <w:pStyle w:val="Standard"/>
              <w:tabs>
                <w:tab w:val="left" w:pos="852"/>
              </w:tabs>
              <w:rPr>
                <w:lang w:val="el-GR"/>
              </w:rPr>
            </w:pPr>
          </w:p>
        </w:tc>
      </w:tr>
    </w:tbl>
    <w:p w14:paraId="63CD8237" w14:textId="77777777" w:rsidR="004B4095" w:rsidRDefault="004B4095">
      <w:pPr>
        <w:pStyle w:val="Standard"/>
        <w:rPr>
          <w:lang w:val="el-GR"/>
        </w:rPr>
      </w:pPr>
    </w:p>
    <w:p w14:paraId="5E095C4F" w14:textId="77777777" w:rsidR="004B4095" w:rsidRDefault="004B4095">
      <w:pPr>
        <w:pStyle w:val="Standard"/>
        <w:rPr>
          <w:lang w:val="el-GR"/>
        </w:rPr>
      </w:pPr>
    </w:p>
    <w:p w14:paraId="282724DB" w14:textId="77777777" w:rsidR="004B4095" w:rsidRDefault="00000000">
      <w:pPr>
        <w:pStyle w:val="Standard"/>
        <w:spacing w:after="120"/>
        <w:jc w:val="center"/>
        <w:rPr>
          <w:b/>
          <w:sz w:val="32"/>
          <w:szCs w:val="32"/>
          <w:lang w:val="el-GR"/>
        </w:rPr>
      </w:pPr>
      <w:r>
        <w:rPr>
          <w:b/>
          <w:sz w:val="32"/>
          <w:szCs w:val="32"/>
          <w:lang w:val="el-GR"/>
        </w:rPr>
        <w:t>ΑΝΑΚΟΙΝΩΣΗ</w:t>
      </w:r>
    </w:p>
    <w:p w14:paraId="00BDBD74" w14:textId="77777777" w:rsidR="004B4095" w:rsidRDefault="004B4095">
      <w:pPr>
        <w:pStyle w:val="Standard"/>
        <w:jc w:val="center"/>
        <w:rPr>
          <w:b/>
          <w:sz w:val="28"/>
          <w:szCs w:val="28"/>
          <w:lang w:val="el-GR"/>
        </w:rPr>
      </w:pPr>
    </w:p>
    <w:p w14:paraId="0A19C118" w14:textId="77777777" w:rsidR="004B4095" w:rsidRPr="009F43F7" w:rsidRDefault="00000000">
      <w:pPr>
        <w:pStyle w:val="Textbody"/>
        <w:rPr>
          <w:lang w:val="el-GR"/>
        </w:rPr>
      </w:pPr>
      <w:r w:rsidRPr="009F43F7">
        <w:rPr>
          <w:sz w:val="32"/>
          <w:szCs w:val="32"/>
          <w:lang w:val="el-GR"/>
        </w:rPr>
        <w:tab/>
      </w:r>
      <w:r>
        <w:rPr>
          <w:sz w:val="28"/>
          <w:szCs w:val="28"/>
          <w:lang w:val="el-GR"/>
        </w:rPr>
        <w:t xml:space="preserve">Ο </w:t>
      </w:r>
      <w:r w:rsidRPr="009F43F7">
        <w:rPr>
          <w:sz w:val="28"/>
          <w:szCs w:val="28"/>
          <w:lang w:val="el-GR"/>
        </w:rPr>
        <w:t xml:space="preserve">5ος Πανελλήνιος διαγωνισμός ΠΥΘΑΓΟΡΑΣ της Ε.Μ.Ε. θα διεξαχθεί και φέτος ηλεκτρονικά το </w:t>
      </w:r>
      <w:r w:rsidRPr="009F43F7">
        <w:rPr>
          <w:rStyle w:val="StrongEmphasis"/>
          <w:sz w:val="28"/>
          <w:szCs w:val="28"/>
          <w:lang w:val="el-GR"/>
        </w:rPr>
        <w:t>Σάββατο 11 Μαρτίου 2023</w:t>
      </w:r>
      <w:r w:rsidRPr="009F43F7">
        <w:rPr>
          <w:sz w:val="28"/>
          <w:szCs w:val="28"/>
          <w:lang w:val="el-GR"/>
        </w:rPr>
        <w:t>.</w:t>
      </w:r>
    </w:p>
    <w:p w14:paraId="191160CE" w14:textId="77777777" w:rsidR="004B4095" w:rsidRPr="009F43F7" w:rsidRDefault="00000000">
      <w:pPr>
        <w:pStyle w:val="Textbody"/>
        <w:rPr>
          <w:sz w:val="28"/>
          <w:szCs w:val="28"/>
          <w:lang w:val="el-GR"/>
        </w:rPr>
      </w:pPr>
      <w:r w:rsidRPr="009F43F7">
        <w:rPr>
          <w:sz w:val="28"/>
          <w:szCs w:val="28"/>
          <w:lang w:val="el-GR"/>
        </w:rPr>
        <w:tab/>
        <w:t>Στον διαγωνισμό μπορούν να συμμετέχουν μαθητές τάξεων Β´ Δημοτικού έως και Γ´ Γυμνασίου. Προϋπόθεση για τη συμμετοχή είναι η συνδρομή στο περιοδικό «ΠΥΘΑΓΟΡΑΣ», η οποία ανέρχεται στα 10€.</w:t>
      </w:r>
    </w:p>
    <w:p w14:paraId="4ABB8ED2" w14:textId="77777777" w:rsidR="004B4095" w:rsidRPr="009F43F7" w:rsidRDefault="00000000">
      <w:pPr>
        <w:pStyle w:val="Textbody"/>
        <w:rPr>
          <w:sz w:val="28"/>
          <w:szCs w:val="28"/>
          <w:lang w:val="el-GR"/>
        </w:rPr>
      </w:pPr>
      <w:r w:rsidRPr="009F43F7">
        <w:rPr>
          <w:sz w:val="28"/>
          <w:szCs w:val="28"/>
          <w:lang w:val="el-GR"/>
        </w:rPr>
        <w:tab/>
        <w:t>Για να μπορέσει κάποιος μαθητής να συμμετάσχει, ο γονέας-κηδεμόνας του θα πρέπει:</w:t>
      </w:r>
    </w:p>
    <w:p w14:paraId="1862F787" w14:textId="77777777" w:rsidR="004B4095" w:rsidRPr="009F43F7" w:rsidRDefault="00000000">
      <w:pPr>
        <w:pStyle w:val="Textbody"/>
        <w:rPr>
          <w:lang w:val="el-GR"/>
        </w:rPr>
      </w:pPr>
      <w:r w:rsidRPr="009F43F7">
        <w:rPr>
          <w:rStyle w:val="StrongEmphasis"/>
          <w:sz w:val="28"/>
          <w:szCs w:val="28"/>
          <w:lang w:val="el-GR"/>
        </w:rPr>
        <w:t>α)</w:t>
      </w:r>
      <w:r w:rsidRPr="009F43F7">
        <w:rPr>
          <w:sz w:val="28"/>
          <w:szCs w:val="28"/>
          <w:lang w:val="el-GR"/>
        </w:rPr>
        <w:t xml:space="preserve"> να αποστείλει συμπληρωμένη την </w:t>
      </w:r>
      <w:r>
        <w:fldChar w:fldCharType="begin"/>
      </w:r>
      <w:r w:rsidRPr="009F43F7">
        <w:rPr>
          <w:lang w:val="el-GR"/>
        </w:rPr>
        <w:instrText xml:space="preserve"> </w:instrText>
      </w:r>
      <w:r>
        <w:instrText>HYPERLINK</w:instrText>
      </w:r>
      <w:r w:rsidRPr="009F43F7">
        <w:rPr>
          <w:lang w:val="el-GR"/>
        </w:rPr>
        <w:instrText xml:space="preserve">  "</w:instrText>
      </w:r>
      <w:r>
        <w:instrText>https</w:instrText>
      </w:r>
      <w:r w:rsidRPr="009F43F7">
        <w:rPr>
          <w:lang w:val="el-GR"/>
        </w:rPr>
        <w:instrText>://</w:instrText>
      </w:r>
      <w:r>
        <w:instrText>docs</w:instrText>
      </w:r>
      <w:r w:rsidRPr="009F43F7">
        <w:rPr>
          <w:lang w:val="el-GR"/>
        </w:rPr>
        <w:instrText>.</w:instrText>
      </w:r>
      <w:r>
        <w:instrText>google</w:instrText>
      </w:r>
      <w:r w:rsidRPr="009F43F7">
        <w:rPr>
          <w:lang w:val="el-GR"/>
        </w:rPr>
        <w:instrText>.</w:instrText>
      </w:r>
      <w:r>
        <w:instrText>com</w:instrText>
      </w:r>
      <w:r w:rsidRPr="009F43F7">
        <w:rPr>
          <w:lang w:val="el-GR"/>
        </w:rPr>
        <w:instrText>/</w:instrText>
      </w:r>
      <w:r>
        <w:instrText>document</w:instrText>
      </w:r>
      <w:r w:rsidRPr="009F43F7">
        <w:rPr>
          <w:lang w:val="el-GR"/>
        </w:rPr>
        <w:instrText>/</w:instrText>
      </w:r>
      <w:r>
        <w:instrText>d</w:instrText>
      </w:r>
      <w:r w:rsidRPr="009F43F7">
        <w:rPr>
          <w:lang w:val="el-GR"/>
        </w:rPr>
        <w:instrText>/17</w:instrText>
      </w:r>
      <w:r>
        <w:instrText>KCGT</w:instrText>
      </w:r>
      <w:r w:rsidRPr="009F43F7">
        <w:rPr>
          <w:lang w:val="el-GR"/>
        </w:rPr>
        <w:instrText>4</w:instrText>
      </w:r>
      <w:r>
        <w:instrText>KwgGx</w:instrText>
      </w:r>
      <w:r w:rsidRPr="009F43F7">
        <w:rPr>
          <w:lang w:val="el-GR"/>
        </w:rPr>
        <w:instrText>8</w:instrText>
      </w:r>
      <w:r>
        <w:instrText>BgW</w:instrText>
      </w:r>
      <w:r w:rsidRPr="009F43F7">
        <w:rPr>
          <w:lang w:val="el-GR"/>
        </w:rPr>
        <w:instrText>7</w:instrText>
      </w:r>
      <w:r>
        <w:instrText>XvKuKE</w:instrText>
      </w:r>
      <w:r w:rsidRPr="009F43F7">
        <w:rPr>
          <w:lang w:val="el-GR"/>
        </w:rPr>
        <w:instrText>18</w:instrText>
      </w:r>
      <w:r>
        <w:instrText>ovc</w:instrText>
      </w:r>
      <w:r w:rsidRPr="009F43F7">
        <w:rPr>
          <w:lang w:val="el-GR"/>
        </w:rPr>
        <w:instrText>1</w:instrText>
      </w:r>
      <w:r>
        <w:instrText>ZOYR</w:instrText>
      </w:r>
      <w:r w:rsidRPr="009F43F7">
        <w:rPr>
          <w:lang w:val="el-GR"/>
        </w:rPr>
        <w:instrText>2</w:instrText>
      </w:r>
      <w:r>
        <w:instrText>qrdD</w:instrText>
      </w:r>
      <w:r w:rsidRPr="009F43F7">
        <w:rPr>
          <w:lang w:val="el-GR"/>
        </w:rPr>
        <w:instrText>-9</w:instrText>
      </w:r>
      <w:r>
        <w:instrText>gj</w:instrText>
      </w:r>
      <w:r w:rsidRPr="009F43F7">
        <w:rPr>
          <w:lang w:val="el-GR"/>
        </w:rPr>
        <w:instrText>9</w:instrText>
      </w:r>
      <w:r>
        <w:instrText>A</w:instrText>
      </w:r>
      <w:r w:rsidRPr="009F43F7">
        <w:rPr>
          <w:lang w:val="el-GR"/>
        </w:rPr>
        <w:instrText>/</w:instrText>
      </w:r>
      <w:r>
        <w:instrText>edit</w:instrText>
      </w:r>
      <w:r w:rsidRPr="009F43F7">
        <w:rPr>
          <w:lang w:val="el-GR"/>
        </w:rPr>
        <w:instrText>?</w:instrText>
      </w:r>
      <w:r>
        <w:instrText>usp</w:instrText>
      </w:r>
      <w:r w:rsidRPr="009F43F7">
        <w:rPr>
          <w:lang w:val="el-GR"/>
        </w:rPr>
        <w:instrText>=</w:instrText>
      </w:r>
      <w:r>
        <w:instrText>sharing</w:instrText>
      </w:r>
      <w:r w:rsidRPr="009F43F7">
        <w:rPr>
          <w:lang w:val="el-GR"/>
        </w:rPr>
        <w:instrText xml:space="preserve">" </w:instrText>
      </w:r>
      <w:r>
        <w:fldChar w:fldCharType="separate"/>
      </w:r>
      <w:r w:rsidRPr="009F43F7">
        <w:rPr>
          <w:sz w:val="28"/>
          <w:szCs w:val="28"/>
          <w:lang w:val="el-GR"/>
        </w:rPr>
        <w:t xml:space="preserve">αίτηση εγγραφής </w:t>
      </w:r>
      <w:r>
        <w:rPr>
          <w:sz w:val="28"/>
          <w:szCs w:val="28"/>
        </w:rPr>
        <w:fldChar w:fldCharType="end"/>
      </w:r>
      <w:r w:rsidRPr="009F43F7">
        <w:rPr>
          <w:sz w:val="28"/>
          <w:szCs w:val="28"/>
          <w:lang w:val="el-GR"/>
        </w:rPr>
        <w:t xml:space="preserve">στο </w:t>
      </w:r>
      <w:r>
        <w:rPr>
          <w:sz w:val="28"/>
          <w:szCs w:val="28"/>
        </w:rPr>
        <w:t>e</w:t>
      </w:r>
      <w:r w:rsidRPr="009F43F7">
        <w:rPr>
          <w:sz w:val="28"/>
          <w:szCs w:val="28"/>
          <w:lang w:val="el-GR"/>
        </w:rPr>
        <w:t>-</w:t>
      </w:r>
      <w:r>
        <w:rPr>
          <w:sz w:val="28"/>
          <w:szCs w:val="28"/>
        </w:rPr>
        <w:t>mail</w:t>
      </w:r>
      <w:r w:rsidRPr="009F43F7">
        <w:rPr>
          <w:sz w:val="28"/>
          <w:szCs w:val="28"/>
          <w:lang w:val="el-GR"/>
        </w:rPr>
        <w:t xml:space="preserve"> του Παραρτήματος </w:t>
      </w:r>
      <w:r>
        <w:fldChar w:fldCharType="begin"/>
      </w:r>
      <w:r w:rsidRPr="009F43F7">
        <w:rPr>
          <w:lang w:val="el-GR"/>
        </w:rPr>
        <w:instrText xml:space="preserve"> </w:instrText>
      </w:r>
      <w:r>
        <w:instrText>HYPERLINK</w:instrText>
      </w:r>
      <w:r w:rsidRPr="009F43F7">
        <w:rPr>
          <w:lang w:val="el-GR"/>
        </w:rPr>
        <w:instrText xml:space="preserve">  "</w:instrText>
      </w:r>
      <w:r>
        <w:instrText>https</w:instrText>
      </w:r>
      <w:r w:rsidRPr="009F43F7">
        <w:rPr>
          <w:lang w:val="el-GR"/>
        </w:rPr>
        <w:instrText>://</w:instrText>
      </w:r>
      <w:r>
        <w:instrText>emefthiotidas</w:instrText>
      </w:r>
      <w:r w:rsidRPr="009F43F7">
        <w:rPr>
          <w:lang w:val="el-GR"/>
        </w:rPr>
        <w:instrText>.</w:instrText>
      </w:r>
      <w:r>
        <w:instrText>blogspot</w:instrText>
      </w:r>
      <w:r w:rsidRPr="009F43F7">
        <w:rPr>
          <w:lang w:val="el-GR"/>
        </w:rPr>
        <w:instrText>.</w:instrText>
      </w:r>
      <w:r>
        <w:instrText>com</w:instrText>
      </w:r>
      <w:r w:rsidRPr="009F43F7">
        <w:rPr>
          <w:lang w:val="el-GR"/>
        </w:rPr>
        <w:instrText>/</w:instrText>
      </w:r>
      <w:r>
        <w:instrText>emefthiotidas</w:instrText>
      </w:r>
      <w:r w:rsidRPr="009F43F7">
        <w:rPr>
          <w:lang w:val="el-GR"/>
        </w:rPr>
        <w:instrText>@</w:instrText>
      </w:r>
      <w:r>
        <w:instrText>gmail</w:instrText>
      </w:r>
      <w:r w:rsidRPr="009F43F7">
        <w:rPr>
          <w:lang w:val="el-GR"/>
        </w:rPr>
        <w:instrText>.</w:instrText>
      </w:r>
      <w:r>
        <w:instrText>com</w:instrText>
      </w:r>
      <w:r w:rsidRPr="009F43F7">
        <w:rPr>
          <w:lang w:val="el-GR"/>
        </w:rPr>
        <w:instrText xml:space="preserve">" </w:instrText>
      </w:r>
      <w:r>
        <w:fldChar w:fldCharType="separate"/>
      </w:r>
      <w:r>
        <w:rPr>
          <w:sz w:val="28"/>
          <w:szCs w:val="28"/>
        </w:rPr>
        <w:t>emefthiotidas</w:t>
      </w:r>
      <w:r w:rsidRPr="009F43F7">
        <w:rPr>
          <w:sz w:val="28"/>
          <w:szCs w:val="28"/>
          <w:lang w:val="el-GR"/>
        </w:rPr>
        <w:t>@</w:t>
      </w:r>
      <w:r>
        <w:rPr>
          <w:sz w:val="28"/>
          <w:szCs w:val="28"/>
        </w:rPr>
        <w:t>gmail</w:t>
      </w:r>
      <w:r w:rsidRPr="009F43F7">
        <w:rPr>
          <w:sz w:val="28"/>
          <w:szCs w:val="28"/>
          <w:lang w:val="el-GR"/>
        </w:rPr>
        <w:t>.</w:t>
      </w:r>
      <w:r>
        <w:rPr>
          <w:sz w:val="28"/>
          <w:szCs w:val="28"/>
        </w:rPr>
        <w:t>com</w:t>
      </w:r>
      <w:r>
        <w:rPr>
          <w:sz w:val="28"/>
          <w:szCs w:val="28"/>
        </w:rPr>
        <w:fldChar w:fldCharType="end"/>
      </w:r>
      <w:r w:rsidRPr="009F43F7">
        <w:rPr>
          <w:sz w:val="28"/>
          <w:szCs w:val="28"/>
          <w:lang w:val="el-GR"/>
        </w:rPr>
        <w:t xml:space="preserve">, σημειώνοντας και ένα τηλέφωνο για επικοινωνία,καθως και ενα </w:t>
      </w:r>
      <w:r>
        <w:rPr>
          <w:sz w:val="28"/>
          <w:szCs w:val="28"/>
        </w:rPr>
        <w:t>email</w:t>
      </w:r>
      <w:r w:rsidRPr="009F43F7">
        <w:rPr>
          <w:sz w:val="28"/>
          <w:szCs w:val="28"/>
          <w:lang w:val="el-GR"/>
        </w:rPr>
        <w:t xml:space="preserve"> και επιπλέον</w:t>
      </w:r>
    </w:p>
    <w:p w14:paraId="27BEC11F" w14:textId="77777777" w:rsidR="004B4095" w:rsidRPr="009F43F7" w:rsidRDefault="00000000">
      <w:pPr>
        <w:pStyle w:val="Textbody"/>
        <w:rPr>
          <w:lang w:val="el-GR"/>
        </w:rPr>
      </w:pPr>
      <w:r w:rsidRPr="009F43F7">
        <w:rPr>
          <w:rStyle w:val="StrongEmphasis"/>
          <w:sz w:val="28"/>
          <w:szCs w:val="28"/>
          <w:lang w:val="el-GR"/>
        </w:rPr>
        <w:t>β)</w:t>
      </w:r>
      <w:r w:rsidRPr="009F43F7">
        <w:rPr>
          <w:sz w:val="28"/>
          <w:szCs w:val="28"/>
          <w:lang w:val="el-GR"/>
        </w:rPr>
        <w:t xml:space="preserve"> να καταθέσει το ποσό των 10€ (δέκα Ευρώ) στον τραπεζικό λογαριασμό, με αιτιολογηση το ΟΝΟΜΑΤΕΠΩΝΥΜΟ του παιδιου που θα πάρει μέρος στον διαγωνισμό :</w:t>
      </w:r>
    </w:p>
    <w:p w14:paraId="5C039C40" w14:textId="77777777" w:rsidR="004B4095" w:rsidRDefault="00000000">
      <w:pPr>
        <w:pStyle w:val="Textbody"/>
        <w:numPr>
          <w:ilvl w:val="0"/>
          <w:numId w:val="1"/>
        </w:numPr>
        <w:spacing w:after="0"/>
        <w:rPr>
          <w:sz w:val="28"/>
          <w:szCs w:val="28"/>
        </w:rPr>
      </w:pPr>
      <w:proofErr w:type="spellStart"/>
      <w:r>
        <w:rPr>
          <w:sz w:val="28"/>
          <w:szCs w:val="28"/>
        </w:rPr>
        <w:t>Τρά</w:t>
      </w:r>
      <w:proofErr w:type="spellEnd"/>
      <w:r>
        <w:rPr>
          <w:sz w:val="28"/>
          <w:szCs w:val="28"/>
        </w:rPr>
        <w:t xml:space="preserve">πεζα </w:t>
      </w:r>
      <w:proofErr w:type="spellStart"/>
      <w:r>
        <w:rPr>
          <w:sz w:val="28"/>
          <w:szCs w:val="28"/>
        </w:rPr>
        <w:t>Πειρ</w:t>
      </w:r>
      <w:proofErr w:type="spellEnd"/>
      <w:r>
        <w:rPr>
          <w:sz w:val="28"/>
          <w:szCs w:val="28"/>
        </w:rPr>
        <w:t>αιώς</w:t>
      </w:r>
    </w:p>
    <w:p w14:paraId="118E22DD" w14:textId="77777777" w:rsidR="004B4095" w:rsidRDefault="00000000">
      <w:pPr>
        <w:pStyle w:val="Textbody"/>
        <w:numPr>
          <w:ilvl w:val="0"/>
          <w:numId w:val="1"/>
        </w:numPr>
        <w:spacing w:after="0"/>
        <w:rPr>
          <w:sz w:val="28"/>
          <w:szCs w:val="28"/>
        </w:rPr>
      </w:pPr>
      <w:r>
        <w:rPr>
          <w:sz w:val="28"/>
          <w:szCs w:val="28"/>
        </w:rPr>
        <w:t>IBAN GR 96 0172 1630 0051 6306 7968 829</w:t>
      </w:r>
    </w:p>
    <w:p w14:paraId="14DC2312" w14:textId="77777777" w:rsidR="004B4095" w:rsidRDefault="00000000">
      <w:pPr>
        <w:pStyle w:val="Textbody"/>
        <w:numPr>
          <w:ilvl w:val="0"/>
          <w:numId w:val="1"/>
        </w:numPr>
        <w:rPr>
          <w:sz w:val="28"/>
          <w:szCs w:val="28"/>
        </w:rPr>
      </w:pPr>
      <w:proofErr w:type="spellStart"/>
      <w:r>
        <w:rPr>
          <w:sz w:val="28"/>
          <w:szCs w:val="28"/>
        </w:rPr>
        <w:t>Δικ</w:t>
      </w:r>
      <w:proofErr w:type="spellEnd"/>
      <w:r>
        <w:rPr>
          <w:sz w:val="28"/>
          <w:szCs w:val="28"/>
        </w:rPr>
        <w:t xml:space="preserve">αιούχος </w:t>
      </w:r>
      <w:proofErr w:type="spellStart"/>
      <w:r>
        <w:rPr>
          <w:sz w:val="28"/>
          <w:szCs w:val="28"/>
        </w:rPr>
        <w:t>Κρουστάλης</w:t>
      </w:r>
      <w:proofErr w:type="spellEnd"/>
      <w:r>
        <w:rPr>
          <w:sz w:val="28"/>
          <w:szCs w:val="28"/>
        </w:rPr>
        <w:t xml:space="preserve"> Σπ</w:t>
      </w:r>
      <w:proofErr w:type="spellStart"/>
      <w:r>
        <w:rPr>
          <w:sz w:val="28"/>
          <w:szCs w:val="28"/>
        </w:rPr>
        <w:t>υρίδων</w:t>
      </w:r>
      <w:proofErr w:type="spellEnd"/>
    </w:p>
    <w:p w14:paraId="5C3A3883" w14:textId="77777777" w:rsidR="004B4095" w:rsidRPr="009F43F7" w:rsidRDefault="00000000">
      <w:pPr>
        <w:pStyle w:val="Textbody"/>
        <w:rPr>
          <w:lang w:val="el-GR"/>
        </w:rPr>
      </w:pPr>
      <w:r w:rsidRPr="009F43F7">
        <w:rPr>
          <w:sz w:val="28"/>
          <w:szCs w:val="28"/>
          <w:lang w:val="el-GR"/>
        </w:rPr>
        <w:t xml:space="preserve">Εναλλακτικά, για τις περιπτώσεις όπου υπάρχει δυσκολία στη διαδικασία εγγραφής &amp; κατάθεσης, είναι δυνατόν να πραγματοποιηθούν εγγραφές κάθε </w:t>
      </w:r>
      <w:r w:rsidRPr="009F43F7">
        <w:rPr>
          <w:rStyle w:val="StrongEmphasis"/>
          <w:sz w:val="28"/>
          <w:szCs w:val="28"/>
          <w:lang w:val="el-GR"/>
        </w:rPr>
        <w:t>Τρίτη απόγευμα</w:t>
      </w:r>
      <w:r w:rsidRPr="009F43F7">
        <w:rPr>
          <w:sz w:val="28"/>
          <w:szCs w:val="28"/>
          <w:lang w:val="el-GR"/>
        </w:rPr>
        <w:t xml:space="preserve"> στις 20.00 - 21.00 και </w:t>
      </w:r>
      <w:r w:rsidRPr="009F43F7">
        <w:rPr>
          <w:rStyle w:val="StrongEmphasis"/>
          <w:sz w:val="28"/>
          <w:szCs w:val="28"/>
          <w:lang w:val="el-GR"/>
        </w:rPr>
        <w:t>Παρασκευή μεσημερι</w:t>
      </w:r>
      <w:r w:rsidRPr="009F43F7">
        <w:rPr>
          <w:sz w:val="28"/>
          <w:szCs w:val="28"/>
          <w:lang w:val="el-GR"/>
        </w:rPr>
        <w:t xml:space="preserve"> στις 11.00 - 12.00 , από 10/2/2022 έως και 7/3/2022, στο γραφείο του Παραρτήματος Φθιώτιδας της Ε.Μ.Ε. (Λεωνίδου 9-11, 1ος όροφος, Λαμία).</w:t>
      </w:r>
    </w:p>
    <w:p w14:paraId="4096E4AA" w14:textId="77777777" w:rsidR="004B4095" w:rsidRPr="009F43F7" w:rsidRDefault="00000000">
      <w:pPr>
        <w:pStyle w:val="Textbody"/>
        <w:rPr>
          <w:lang w:val="el-GR"/>
        </w:rPr>
      </w:pPr>
      <w:r w:rsidRPr="009F43F7">
        <w:rPr>
          <w:sz w:val="28"/>
          <w:szCs w:val="28"/>
          <w:lang w:val="el-GR"/>
        </w:rPr>
        <w:t>Επίσης, στις ανωτέρω ημέρες και ώρες, μπορεί να γίνει παραλαβή των περιοδικών «ΠΥΘΑΓΟΡΑΣ» 2020-21 που βρίσκονται ακόμη σε αναμονή.</w:t>
      </w:r>
    </w:p>
    <w:p w14:paraId="77CF16E2" w14:textId="77777777" w:rsidR="004B4095" w:rsidRDefault="00000000">
      <w:pPr>
        <w:pStyle w:val="Standard"/>
        <w:jc w:val="center"/>
        <w:rPr>
          <w:sz w:val="28"/>
          <w:szCs w:val="28"/>
          <w:lang w:val="el-GR"/>
        </w:rPr>
      </w:pPr>
      <w:r>
        <w:rPr>
          <w:sz w:val="28"/>
          <w:szCs w:val="28"/>
          <w:lang w:val="el-GR"/>
        </w:rPr>
        <w:t>Για τη Διοικούσα Επιτροπή</w:t>
      </w:r>
      <w:r>
        <w:rPr>
          <w:sz w:val="28"/>
          <w:szCs w:val="28"/>
          <w:lang w:val="el-GR"/>
        </w:rPr>
        <w:br/>
        <w:t>του Παραρτήματος Φθιώτιδας της Ε.Μ.Ε.</w:t>
      </w:r>
    </w:p>
    <w:p w14:paraId="5EADE718" w14:textId="77777777" w:rsidR="004B4095" w:rsidRDefault="004B4095">
      <w:pPr>
        <w:pStyle w:val="Standard"/>
        <w:jc w:val="center"/>
        <w:rPr>
          <w:sz w:val="28"/>
          <w:szCs w:val="28"/>
          <w:lang w:val="el-GR"/>
        </w:rPr>
      </w:pPr>
    </w:p>
    <w:p w14:paraId="50875B76" w14:textId="77777777" w:rsidR="004B4095" w:rsidRDefault="004B4095">
      <w:pPr>
        <w:pStyle w:val="Standard"/>
        <w:rPr>
          <w:sz w:val="28"/>
          <w:szCs w:val="28"/>
          <w:lang w:val="el-GR"/>
        </w:rPr>
      </w:pPr>
    </w:p>
    <w:tbl>
      <w:tblPr>
        <w:tblW w:w="9639" w:type="dxa"/>
        <w:jc w:val="center"/>
        <w:tblLayout w:type="fixed"/>
        <w:tblCellMar>
          <w:left w:w="10" w:type="dxa"/>
          <w:right w:w="10" w:type="dxa"/>
        </w:tblCellMar>
        <w:tblLook w:val="04A0" w:firstRow="1" w:lastRow="0" w:firstColumn="1" w:lastColumn="0" w:noHBand="0" w:noVBand="1"/>
      </w:tblPr>
      <w:tblGrid>
        <w:gridCol w:w="4535"/>
        <w:gridCol w:w="566"/>
        <w:gridCol w:w="4538"/>
      </w:tblGrid>
      <w:tr w:rsidR="004B4095" w14:paraId="2161A72A" w14:textId="77777777">
        <w:tblPrEx>
          <w:tblCellMar>
            <w:top w:w="0" w:type="dxa"/>
            <w:bottom w:w="0" w:type="dxa"/>
          </w:tblCellMar>
        </w:tblPrEx>
        <w:trPr>
          <w:jc w:val="center"/>
        </w:trPr>
        <w:tc>
          <w:tcPr>
            <w:tcW w:w="4535" w:type="dxa"/>
            <w:tcMar>
              <w:top w:w="0" w:type="dxa"/>
              <w:left w:w="0" w:type="dxa"/>
              <w:bottom w:w="0" w:type="dxa"/>
              <w:right w:w="0" w:type="dxa"/>
            </w:tcMar>
          </w:tcPr>
          <w:p w14:paraId="73CC8C3D" w14:textId="77777777" w:rsidR="004B4095" w:rsidRDefault="00000000">
            <w:pPr>
              <w:pStyle w:val="Standard"/>
              <w:jc w:val="center"/>
              <w:rPr>
                <w:sz w:val="28"/>
                <w:szCs w:val="28"/>
                <w:lang w:val="el-GR"/>
              </w:rPr>
            </w:pPr>
            <w:r>
              <w:rPr>
                <w:sz w:val="28"/>
                <w:szCs w:val="28"/>
                <w:lang w:val="el-GR"/>
              </w:rPr>
              <w:t>Ο Πρόεδρος</w:t>
            </w:r>
          </w:p>
          <w:p w14:paraId="092D0037" w14:textId="77777777" w:rsidR="004B4095" w:rsidRDefault="00000000">
            <w:pPr>
              <w:pStyle w:val="Standard"/>
              <w:jc w:val="center"/>
              <w:rPr>
                <w:sz w:val="28"/>
                <w:szCs w:val="28"/>
                <w:lang w:val="el-GR"/>
              </w:rPr>
            </w:pPr>
            <w:r>
              <w:rPr>
                <w:sz w:val="28"/>
                <w:szCs w:val="28"/>
                <w:lang w:val="el-GR"/>
              </w:rPr>
              <w:br/>
              <w:t>Αργυρόπουλος Ηλίας</w:t>
            </w:r>
          </w:p>
        </w:tc>
        <w:tc>
          <w:tcPr>
            <w:tcW w:w="566" w:type="dxa"/>
            <w:tcMar>
              <w:top w:w="0" w:type="dxa"/>
              <w:left w:w="0" w:type="dxa"/>
              <w:bottom w:w="0" w:type="dxa"/>
              <w:right w:w="0" w:type="dxa"/>
            </w:tcMar>
          </w:tcPr>
          <w:p w14:paraId="1E6E01CB" w14:textId="77777777" w:rsidR="004B4095" w:rsidRDefault="004B4095">
            <w:pPr>
              <w:pStyle w:val="Standard"/>
              <w:rPr>
                <w:sz w:val="28"/>
                <w:szCs w:val="28"/>
                <w:lang w:val="el-GR"/>
              </w:rPr>
            </w:pPr>
          </w:p>
        </w:tc>
        <w:tc>
          <w:tcPr>
            <w:tcW w:w="4538" w:type="dxa"/>
            <w:tcMar>
              <w:top w:w="0" w:type="dxa"/>
              <w:left w:w="0" w:type="dxa"/>
              <w:bottom w:w="0" w:type="dxa"/>
              <w:right w:w="0" w:type="dxa"/>
            </w:tcMar>
          </w:tcPr>
          <w:p w14:paraId="7D478AFB" w14:textId="77777777" w:rsidR="004B4095" w:rsidRDefault="00000000">
            <w:pPr>
              <w:pStyle w:val="Standard"/>
              <w:jc w:val="center"/>
              <w:rPr>
                <w:sz w:val="28"/>
                <w:szCs w:val="28"/>
                <w:lang w:val="el-GR"/>
              </w:rPr>
            </w:pPr>
            <w:r>
              <w:rPr>
                <w:sz w:val="28"/>
                <w:szCs w:val="28"/>
                <w:lang w:val="el-GR"/>
              </w:rPr>
              <w:t>Ο Γεν. Γραμματέας</w:t>
            </w:r>
          </w:p>
          <w:p w14:paraId="3CABAEE7" w14:textId="77777777" w:rsidR="004B4095" w:rsidRDefault="00000000">
            <w:pPr>
              <w:pStyle w:val="Standard"/>
              <w:jc w:val="center"/>
              <w:rPr>
                <w:sz w:val="28"/>
                <w:szCs w:val="28"/>
                <w:lang w:val="el-GR"/>
              </w:rPr>
            </w:pPr>
            <w:r>
              <w:rPr>
                <w:sz w:val="28"/>
                <w:szCs w:val="28"/>
                <w:lang w:val="el-GR"/>
              </w:rPr>
              <w:br/>
            </w:r>
            <w:proofErr w:type="spellStart"/>
            <w:r>
              <w:rPr>
                <w:sz w:val="28"/>
                <w:szCs w:val="28"/>
                <w:lang w:val="el-GR"/>
              </w:rPr>
              <w:t>Κρουστάλης</w:t>
            </w:r>
            <w:proofErr w:type="spellEnd"/>
            <w:r>
              <w:rPr>
                <w:sz w:val="28"/>
                <w:szCs w:val="28"/>
                <w:lang w:val="el-GR"/>
              </w:rPr>
              <w:t xml:space="preserve"> Σπύρος</w:t>
            </w:r>
          </w:p>
        </w:tc>
      </w:tr>
    </w:tbl>
    <w:p w14:paraId="3A56C888" w14:textId="77777777" w:rsidR="004B4095" w:rsidRPr="009F43F7" w:rsidRDefault="00000000">
      <w:pPr>
        <w:pStyle w:val="Standard"/>
        <w:rPr>
          <w:color w:val="000000"/>
          <w:lang w:val="el-GR"/>
        </w:rPr>
      </w:pPr>
      <w:r>
        <w:rPr>
          <w:noProof/>
          <w:color w:val="000000"/>
        </w:rPr>
        <w:lastRenderedPageBreak/>
        <w:drawing>
          <wp:anchor distT="0" distB="0" distL="114300" distR="114300" simplePos="0" relativeHeight="251658240" behindDoc="0" locked="0" layoutInCell="1" allowOverlap="1" wp14:anchorId="38FDD50E" wp14:editId="7CE35BDD">
            <wp:simplePos x="0" y="0"/>
            <wp:positionH relativeFrom="column">
              <wp:posOffset>1440</wp:posOffset>
            </wp:positionH>
            <wp:positionV relativeFrom="paragraph">
              <wp:posOffset>-7560</wp:posOffset>
            </wp:positionV>
            <wp:extent cx="6286679" cy="937440"/>
            <wp:effectExtent l="0" t="0" r="0" b="0"/>
            <wp:wrapSquare wrapText="bothSides"/>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286679" cy="937440"/>
                    </a:xfrm>
                    <a:prstGeom prst="rect">
                      <a:avLst/>
                    </a:prstGeom>
                    <a:noFill/>
                    <a:ln>
                      <a:noFill/>
                      <a:prstDash/>
                    </a:ln>
                  </pic:spPr>
                </pic:pic>
              </a:graphicData>
            </a:graphic>
          </wp:anchor>
        </w:drawing>
      </w:r>
    </w:p>
    <w:p w14:paraId="2E57CDD1" w14:textId="77777777" w:rsidR="004B4095" w:rsidRPr="009F43F7" w:rsidRDefault="004B4095">
      <w:pPr>
        <w:pStyle w:val="Standard"/>
        <w:shd w:val="clear" w:color="auto" w:fill="FFFFFF"/>
        <w:jc w:val="center"/>
        <w:rPr>
          <w:color w:val="000000"/>
          <w:sz w:val="16"/>
          <w:szCs w:val="16"/>
          <w:lang w:val="el-GR"/>
        </w:rPr>
      </w:pPr>
    </w:p>
    <w:p w14:paraId="797F9E8B" w14:textId="77777777" w:rsidR="004B4095" w:rsidRPr="009F43F7" w:rsidRDefault="00000000">
      <w:pPr>
        <w:pStyle w:val="Standard"/>
        <w:pBdr>
          <w:top w:val="single" w:sz="4" w:space="1" w:color="000001"/>
          <w:left w:val="single" w:sz="4" w:space="4" w:color="000001"/>
          <w:bottom w:val="single" w:sz="4" w:space="1" w:color="000001"/>
          <w:right w:val="single" w:sz="4" w:space="4" w:color="000001"/>
        </w:pBdr>
        <w:shd w:val="clear" w:color="auto" w:fill="E0E0E0"/>
        <w:jc w:val="center"/>
        <w:rPr>
          <w:lang w:val="el-GR"/>
        </w:rPr>
      </w:pPr>
      <w:r w:rsidRPr="009F43F7">
        <w:rPr>
          <w:b/>
          <w:color w:val="000000"/>
          <w:lang w:val="el-GR"/>
        </w:rPr>
        <w:t>ΔΙΟΡΓΑΝΩΣΗ</w:t>
      </w:r>
    </w:p>
    <w:p w14:paraId="2FF22F9C" w14:textId="77777777" w:rsidR="004B4095" w:rsidRPr="009F43F7" w:rsidRDefault="00000000">
      <w:pPr>
        <w:pStyle w:val="Standard"/>
        <w:keepNext/>
        <w:pBdr>
          <w:top w:val="single" w:sz="4" w:space="1" w:color="000001"/>
          <w:left w:val="single" w:sz="4" w:space="4" w:color="000001"/>
          <w:bottom w:val="single" w:sz="4" w:space="1" w:color="000001"/>
          <w:right w:val="single" w:sz="4" w:space="4" w:color="000001"/>
        </w:pBdr>
        <w:shd w:val="clear" w:color="auto" w:fill="E0E0E0"/>
        <w:jc w:val="center"/>
        <w:rPr>
          <w:lang w:val="el-GR"/>
        </w:rPr>
      </w:pPr>
      <w:r w:rsidRPr="009F43F7">
        <w:rPr>
          <w:b/>
          <w:color w:val="000000"/>
          <w:lang w:val="el-GR"/>
        </w:rPr>
        <w:t>ΕΛΛΗΝΙΚΗ  ΜΑΘΗΜΑΤΙΚΗ  ΕΤΑΙΡΕΙΑ</w:t>
      </w:r>
    </w:p>
    <w:p w14:paraId="791949E9" w14:textId="77777777" w:rsidR="004B4095" w:rsidRPr="009F43F7" w:rsidRDefault="004B4095">
      <w:pPr>
        <w:pStyle w:val="Standard"/>
        <w:shd w:val="clear" w:color="auto" w:fill="FFFFFF"/>
        <w:rPr>
          <w:color w:val="000000"/>
          <w:lang w:val="el-GR"/>
        </w:rPr>
      </w:pPr>
    </w:p>
    <w:p w14:paraId="5A357278" w14:textId="77777777" w:rsidR="004B4095" w:rsidRPr="009F43F7" w:rsidRDefault="00000000">
      <w:pPr>
        <w:pStyle w:val="Standard"/>
        <w:keepNext/>
        <w:shd w:val="clear" w:color="auto" w:fill="FFFFFF"/>
        <w:jc w:val="center"/>
        <w:rPr>
          <w:lang w:val="el-GR"/>
        </w:rPr>
      </w:pPr>
      <w:r w:rsidRPr="009F43F7">
        <w:rPr>
          <w:b/>
          <w:color w:val="000000"/>
          <w:sz w:val="28"/>
          <w:szCs w:val="28"/>
          <w:lang w:val="el-GR"/>
        </w:rPr>
        <w:t>Διαγωνισμός «ΠΥΘΑΓΟΡΑΣ»</w:t>
      </w:r>
    </w:p>
    <w:p w14:paraId="4F754520" w14:textId="77777777" w:rsidR="004B4095" w:rsidRPr="009F43F7" w:rsidRDefault="00000000">
      <w:pPr>
        <w:pStyle w:val="Standard"/>
        <w:keepNext/>
        <w:shd w:val="clear" w:color="auto" w:fill="FFFFFF"/>
        <w:jc w:val="center"/>
        <w:rPr>
          <w:lang w:val="el-GR"/>
        </w:rPr>
      </w:pPr>
      <w:r w:rsidRPr="009F43F7">
        <w:rPr>
          <w:b/>
          <w:color w:val="000000"/>
          <w:sz w:val="26"/>
          <w:szCs w:val="26"/>
          <w:u w:val="single"/>
          <w:lang w:val="el-GR"/>
        </w:rPr>
        <w:t>11 Μαρτίου 2023</w:t>
      </w:r>
    </w:p>
    <w:p w14:paraId="60E9CD2A" w14:textId="77777777" w:rsidR="004B4095" w:rsidRPr="009F43F7" w:rsidRDefault="00000000">
      <w:pPr>
        <w:pStyle w:val="Standard"/>
        <w:keepNext/>
        <w:shd w:val="clear" w:color="auto" w:fill="FFFFFF"/>
        <w:spacing w:before="120"/>
        <w:jc w:val="center"/>
        <w:rPr>
          <w:lang w:val="el-GR"/>
        </w:rPr>
      </w:pPr>
      <w:r w:rsidRPr="009F43F7">
        <w:rPr>
          <w:b/>
          <w:color w:val="000000"/>
          <w:sz w:val="26"/>
          <w:szCs w:val="26"/>
          <w:u w:val="single"/>
          <w:lang w:val="el-GR"/>
        </w:rPr>
        <w:t>ΥΠΕΥΘΥΝΗ  ΔΗΛΩΣΗ  ΓΟΝΕΑ / ΚΗΔΕΜΟΝΑ</w:t>
      </w:r>
    </w:p>
    <w:p w14:paraId="0470BDB8" w14:textId="77777777" w:rsidR="004B4095" w:rsidRPr="009F43F7" w:rsidRDefault="004B4095">
      <w:pPr>
        <w:pStyle w:val="Standard"/>
        <w:shd w:val="clear" w:color="auto" w:fill="FFFFFF"/>
        <w:jc w:val="center"/>
        <w:rPr>
          <w:color w:val="000000"/>
          <w:sz w:val="16"/>
          <w:szCs w:val="16"/>
          <w:u w:val="single"/>
          <w:lang w:val="el-GR"/>
        </w:rPr>
      </w:pPr>
    </w:p>
    <w:p w14:paraId="742B002D" w14:textId="77777777" w:rsidR="004B4095" w:rsidRPr="009F43F7" w:rsidRDefault="00000000">
      <w:pPr>
        <w:pStyle w:val="Standard"/>
        <w:shd w:val="clear" w:color="auto" w:fill="FFFFFF"/>
        <w:spacing w:line="360" w:lineRule="auto"/>
        <w:jc w:val="both"/>
        <w:rPr>
          <w:lang w:val="el-GR"/>
        </w:rPr>
      </w:pPr>
      <w:r w:rsidRPr="009F43F7">
        <w:rPr>
          <w:color w:val="000000"/>
          <w:lang w:val="el-GR"/>
        </w:rPr>
        <w:t>Ο/Η κάτωθι υπογεγραμμένος/η</w:t>
      </w:r>
    </w:p>
    <w:p w14:paraId="30B2B15D" w14:textId="77777777" w:rsidR="004B4095" w:rsidRPr="009F43F7" w:rsidRDefault="00000000">
      <w:pPr>
        <w:pStyle w:val="Standard"/>
        <w:shd w:val="clear" w:color="auto" w:fill="FFFFFF"/>
        <w:spacing w:line="360" w:lineRule="auto"/>
        <w:jc w:val="both"/>
        <w:rPr>
          <w:lang w:val="el-GR"/>
        </w:rPr>
      </w:pPr>
      <w:r w:rsidRPr="009F43F7">
        <w:rPr>
          <w:color w:val="000000"/>
          <w:lang w:val="el-GR"/>
        </w:rPr>
        <w:t>……………………………………………………………………………………….. γονέας/κηδεμόνας του/της μαθητή/τριας ……………………………………………………………………………….</w:t>
      </w:r>
    </w:p>
    <w:p w14:paraId="524B0FBB" w14:textId="77777777" w:rsidR="004B4095" w:rsidRPr="009F43F7" w:rsidRDefault="00000000">
      <w:pPr>
        <w:pStyle w:val="Standard"/>
        <w:shd w:val="clear" w:color="auto" w:fill="FFFFFF"/>
        <w:spacing w:line="360" w:lineRule="auto"/>
        <w:jc w:val="both"/>
        <w:rPr>
          <w:lang w:val="el-GR"/>
        </w:rPr>
      </w:pPr>
      <w:r w:rsidRPr="009F43F7">
        <w:rPr>
          <w:color w:val="000000"/>
          <w:lang w:val="el-GR"/>
        </w:rPr>
        <w:t>με πατρώνυμο …………………………………………. , της τάξης …………………………..</w:t>
      </w:r>
    </w:p>
    <w:p w14:paraId="24A755B2" w14:textId="77777777" w:rsidR="004B4095" w:rsidRPr="009F43F7" w:rsidRDefault="00000000">
      <w:pPr>
        <w:pStyle w:val="Standard"/>
        <w:shd w:val="clear" w:color="auto" w:fill="FFFFFF"/>
        <w:spacing w:line="360" w:lineRule="auto"/>
        <w:jc w:val="both"/>
        <w:rPr>
          <w:lang w:val="el-GR"/>
        </w:rPr>
      </w:pPr>
      <w:r w:rsidRPr="009F43F7">
        <w:rPr>
          <w:color w:val="000000"/>
          <w:lang w:val="el-GR"/>
        </w:rPr>
        <w:t>του σχολείου …………………………………………………………………………………… ,</w:t>
      </w:r>
    </w:p>
    <w:p w14:paraId="428F628F" w14:textId="77777777" w:rsidR="004B4095" w:rsidRPr="009F43F7" w:rsidRDefault="00000000">
      <w:pPr>
        <w:pStyle w:val="Standard"/>
        <w:shd w:val="clear" w:color="auto" w:fill="FFFFFF"/>
        <w:spacing w:line="360" w:lineRule="auto"/>
        <w:jc w:val="both"/>
        <w:rPr>
          <w:lang w:val="el-GR"/>
        </w:rPr>
      </w:pPr>
      <w:r w:rsidRPr="009F43F7">
        <w:rPr>
          <w:lang w:val="el-GR"/>
        </w:rPr>
        <w:t xml:space="preserve">τηλ……………………….. </w:t>
      </w:r>
      <w:r>
        <w:t>email</w:t>
      </w:r>
      <w:r w:rsidRPr="009F43F7">
        <w:rPr>
          <w:lang w:val="el-GR"/>
        </w:rPr>
        <w:t>…………………………………………..</w:t>
      </w:r>
    </w:p>
    <w:p w14:paraId="11C4DA13" w14:textId="77777777" w:rsidR="004B4095" w:rsidRPr="009F43F7" w:rsidRDefault="00000000">
      <w:pPr>
        <w:pStyle w:val="Standard"/>
        <w:shd w:val="clear" w:color="auto" w:fill="FFFFFF"/>
        <w:spacing w:line="360" w:lineRule="auto"/>
        <w:rPr>
          <w:lang w:val="el-GR"/>
        </w:rPr>
      </w:pPr>
      <w:r w:rsidRPr="009F43F7">
        <w:rPr>
          <w:color w:val="000000"/>
          <w:lang w:val="el-GR"/>
        </w:rPr>
        <w:t>δηλώνω υπεύθυνα ότι:</w:t>
      </w:r>
    </w:p>
    <w:p w14:paraId="47EEC160" w14:textId="77777777" w:rsidR="004B4095" w:rsidRPr="009F43F7" w:rsidRDefault="00000000">
      <w:pPr>
        <w:pStyle w:val="Standard"/>
        <w:shd w:val="clear" w:color="auto" w:fill="FFFFFF"/>
        <w:spacing w:line="360" w:lineRule="auto"/>
        <w:ind w:left="720" w:hanging="720"/>
        <w:rPr>
          <w:lang w:val="el-GR"/>
        </w:rPr>
      </w:pPr>
      <w:r w:rsidRPr="009F43F7">
        <w:rPr>
          <w:b/>
          <w:color w:val="000000"/>
          <w:lang w:val="el-GR"/>
        </w:rPr>
        <w:t>Α.</w:t>
      </w:r>
      <w:r w:rsidRPr="009F43F7">
        <w:rPr>
          <w:color w:val="000000"/>
          <w:lang w:val="el-GR"/>
        </w:rPr>
        <w:tab/>
      </w:r>
      <w:r w:rsidRPr="009F43F7">
        <w:rPr>
          <w:b/>
          <w:color w:val="000000"/>
          <w:lang w:val="el-GR"/>
        </w:rPr>
        <w:t>επιτρέπω στο παιδί μου να συμμετάσχει</w:t>
      </w:r>
      <w:r w:rsidRPr="009F43F7">
        <w:rPr>
          <w:color w:val="000000"/>
          <w:lang w:val="el-GR"/>
        </w:rPr>
        <w:t xml:space="preserve"> στο διαγωνισμό «ΠΥΘΑΓΟΡΑΣ» της Ελληνικής  Μαθηματικής Εταιρείας (ΕΜΕ) στο σχολείο-εξεταστικό κέντρο: …………………………………………………………………………………………… .</w:t>
      </w:r>
    </w:p>
    <w:p w14:paraId="2D7D5BBD" w14:textId="77777777" w:rsidR="004B4095" w:rsidRPr="009F43F7" w:rsidRDefault="00000000">
      <w:pPr>
        <w:pStyle w:val="Standard"/>
        <w:shd w:val="clear" w:color="auto" w:fill="FFFFFF"/>
        <w:spacing w:line="360" w:lineRule="auto"/>
        <w:ind w:left="720" w:hanging="720"/>
        <w:jc w:val="both"/>
        <w:rPr>
          <w:lang w:val="el-GR"/>
        </w:rPr>
      </w:pPr>
      <w:r w:rsidRPr="009F43F7">
        <w:rPr>
          <w:b/>
          <w:color w:val="000000"/>
          <w:lang w:val="el-GR"/>
        </w:rPr>
        <w:t>Β.</w:t>
      </w:r>
      <w:r w:rsidRPr="009F43F7">
        <w:rPr>
          <w:color w:val="000000"/>
          <w:lang w:val="el-GR"/>
        </w:rPr>
        <w:tab/>
      </w:r>
      <w:r w:rsidRPr="009F43F7">
        <w:rPr>
          <w:b/>
          <w:color w:val="000000"/>
          <w:lang w:val="el-GR"/>
        </w:rPr>
        <w:t>αποδέχομαι τη δημοσίευση</w:t>
      </w:r>
      <w:r w:rsidRPr="009F43F7">
        <w:rPr>
          <w:color w:val="000000"/>
          <w:lang w:val="el-GR"/>
        </w:rPr>
        <w:t xml:space="preserve"> του ονόματος του παιδιού μου (εφόσον διακριθεί)  στην ιστοσελίδα του διαγωνισμού ΠΥΘΑΓΟΡΑΣ της ΕΜΕ, η οποία θα περιέχει τα αποτελέσματα των διακριθέντων μαθητών/τριών του διαγωνισμού.</w:t>
      </w:r>
    </w:p>
    <w:p w14:paraId="3D352FA9" w14:textId="77777777" w:rsidR="004B4095" w:rsidRPr="009F43F7" w:rsidRDefault="00000000">
      <w:pPr>
        <w:pStyle w:val="Standard"/>
        <w:shd w:val="clear" w:color="auto" w:fill="FFFFFF"/>
        <w:spacing w:line="360" w:lineRule="auto"/>
        <w:ind w:left="720" w:hanging="720"/>
        <w:jc w:val="both"/>
        <w:rPr>
          <w:lang w:val="el-GR"/>
        </w:rPr>
      </w:pPr>
      <w:r w:rsidRPr="009F43F7">
        <w:rPr>
          <w:b/>
          <w:color w:val="000000"/>
          <w:lang w:val="el-GR"/>
        </w:rPr>
        <w:t>Γ.</w:t>
      </w:r>
      <w:r w:rsidRPr="009F43F7">
        <w:rPr>
          <w:color w:val="000000"/>
          <w:lang w:val="el-GR"/>
        </w:rPr>
        <w:tab/>
      </w:r>
      <w:r w:rsidRPr="009F43F7">
        <w:rPr>
          <w:b/>
          <w:color w:val="000000"/>
          <w:lang w:val="el-GR"/>
        </w:rPr>
        <w:t>επιτρέπω στην ΕΜΕ να μου αποστείλει ειδοποιήσεις,</w:t>
      </w:r>
      <w:r w:rsidRPr="009F43F7">
        <w:rPr>
          <w:color w:val="000000"/>
          <w:lang w:val="el-GR"/>
        </w:rPr>
        <w:t xml:space="preserve">  πριν και μετά τον διαγωνισμό, στο </w:t>
      </w:r>
      <w:r>
        <w:rPr>
          <w:color w:val="000000"/>
        </w:rPr>
        <w:t>mail</w:t>
      </w:r>
      <w:r w:rsidRPr="009F43F7">
        <w:rPr>
          <w:color w:val="000000"/>
          <w:lang w:val="el-GR"/>
        </w:rPr>
        <w:t xml:space="preserve"> το οποίο δήλωσα στο εξεταστικό κέντρο στο οποίο ενεγράφη το παιδί μου, προκειμένου να μου παρέχει πληροφορίες που  αφορούν τη συμμετοχή του παιδιού μου στο διαγωνισμό «ΠΥΘΑΓΟΡΑΣ» (εάν βραβεύθηκε, πότε και σε ποιο χώρο θα πραγματοποιηθεί η τελετή βράβευσης, αναρτήσεις στην ιστοσελίδα του ΠΥΘΑΓΟΡΑΣ,  κλπ).</w:t>
      </w:r>
    </w:p>
    <w:p w14:paraId="3C72439B" w14:textId="77777777" w:rsidR="004B4095" w:rsidRPr="009F43F7" w:rsidRDefault="004B4095">
      <w:pPr>
        <w:pStyle w:val="Standard"/>
        <w:shd w:val="clear" w:color="auto" w:fill="FFFFFF"/>
        <w:spacing w:line="360" w:lineRule="auto"/>
        <w:jc w:val="center"/>
        <w:rPr>
          <w:color w:val="000000"/>
          <w:lang w:val="el-GR"/>
        </w:rPr>
      </w:pPr>
    </w:p>
    <w:p w14:paraId="069869A7" w14:textId="77777777" w:rsidR="004B4095" w:rsidRPr="009F43F7" w:rsidRDefault="00000000">
      <w:pPr>
        <w:pStyle w:val="Standard"/>
        <w:shd w:val="clear" w:color="auto" w:fill="FFFFFF"/>
        <w:spacing w:line="360" w:lineRule="auto"/>
        <w:jc w:val="center"/>
        <w:rPr>
          <w:lang w:val="el-GR"/>
        </w:rPr>
      </w:pPr>
      <w:r w:rsidRPr="009F43F7">
        <w:rPr>
          <w:color w:val="000000"/>
          <w:lang w:val="el-GR"/>
        </w:rPr>
        <w:t xml:space="preserve">(Πόλη) </w:t>
      </w:r>
      <w:r w:rsidRPr="009F43F7">
        <w:rPr>
          <w:color w:val="000000"/>
          <w:u w:val="single"/>
          <w:lang w:val="el-GR"/>
        </w:rPr>
        <w:t xml:space="preserve">                                               </w:t>
      </w:r>
      <w:r w:rsidRPr="009F43F7">
        <w:rPr>
          <w:color w:val="000000"/>
          <w:lang w:val="el-GR"/>
        </w:rPr>
        <w:t xml:space="preserve">   ____ / ____ / 2023</w:t>
      </w:r>
    </w:p>
    <w:p w14:paraId="2019E511" w14:textId="77777777" w:rsidR="004B4095" w:rsidRPr="009F43F7" w:rsidRDefault="00000000">
      <w:pPr>
        <w:pStyle w:val="Standard"/>
        <w:shd w:val="clear" w:color="auto" w:fill="FFFFFF"/>
        <w:spacing w:line="360" w:lineRule="auto"/>
        <w:jc w:val="center"/>
        <w:rPr>
          <w:lang w:val="el-GR"/>
        </w:rPr>
      </w:pPr>
      <w:r w:rsidRPr="009F43F7">
        <w:rPr>
          <w:color w:val="000000"/>
          <w:lang w:val="el-GR"/>
        </w:rPr>
        <w:t>Ο/Η δηλών/ούσα</w:t>
      </w:r>
    </w:p>
    <w:p w14:paraId="1C7575E6" w14:textId="77777777" w:rsidR="004B4095" w:rsidRPr="009F43F7" w:rsidRDefault="004B4095">
      <w:pPr>
        <w:pStyle w:val="Standard"/>
        <w:shd w:val="clear" w:color="auto" w:fill="FFFFFF"/>
        <w:spacing w:line="360" w:lineRule="auto"/>
        <w:ind w:left="720"/>
        <w:jc w:val="center"/>
        <w:rPr>
          <w:color w:val="000000"/>
          <w:lang w:val="el-GR"/>
        </w:rPr>
      </w:pPr>
    </w:p>
    <w:p w14:paraId="6138BF49" w14:textId="77777777" w:rsidR="004B4095" w:rsidRPr="009F43F7" w:rsidRDefault="004B4095">
      <w:pPr>
        <w:pStyle w:val="Standard"/>
        <w:shd w:val="clear" w:color="auto" w:fill="FFFFFF"/>
        <w:spacing w:line="360" w:lineRule="auto"/>
        <w:ind w:left="720"/>
        <w:jc w:val="center"/>
        <w:rPr>
          <w:lang w:val="el-GR"/>
        </w:rPr>
      </w:pPr>
    </w:p>
    <w:p w14:paraId="590F3F57" w14:textId="77777777" w:rsidR="004B4095" w:rsidRPr="009F43F7" w:rsidRDefault="00000000">
      <w:pPr>
        <w:pStyle w:val="Standard"/>
        <w:shd w:val="clear" w:color="auto" w:fill="FFFFFF"/>
        <w:spacing w:line="360" w:lineRule="auto"/>
        <w:jc w:val="center"/>
        <w:rPr>
          <w:lang w:val="el-GR"/>
        </w:rPr>
      </w:pPr>
      <w:r w:rsidRPr="009F43F7">
        <w:rPr>
          <w:color w:val="000000"/>
          <w:lang w:val="el-GR"/>
        </w:rPr>
        <w:t>υπογραφή</w:t>
      </w:r>
    </w:p>
    <w:sectPr w:rsidR="004B4095" w:rsidRPr="009F43F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C6E6" w14:textId="77777777" w:rsidR="00B84040" w:rsidRDefault="00B84040">
      <w:r>
        <w:separator/>
      </w:r>
    </w:p>
  </w:endnote>
  <w:endnote w:type="continuationSeparator" w:id="0">
    <w:p w14:paraId="789DA9B9" w14:textId="77777777" w:rsidR="00B84040" w:rsidRDefault="00B8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498A" w14:textId="77777777" w:rsidR="00B84040" w:rsidRDefault="00B84040">
      <w:r>
        <w:rPr>
          <w:color w:val="000000"/>
        </w:rPr>
        <w:separator/>
      </w:r>
    </w:p>
  </w:footnote>
  <w:footnote w:type="continuationSeparator" w:id="0">
    <w:p w14:paraId="6F7BA571" w14:textId="77777777" w:rsidR="00B84040" w:rsidRDefault="00B84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6051A"/>
    <w:multiLevelType w:val="multilevel"/>
    <w:tmpl w:val="E1EE299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16cid:durableId="1098869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B4095"/>
    <w:rsid w:val="004B4095"/>
    <w:rsid w:val="009F43F7"/>
    <w:rsid w:val="00B840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87A3"/>
  <w15:docId w15:val="{89BA0ACD-B93E-4955-92C6-BD9BCA54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l-GR" w:eastAsia="el-G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Heading"/>
    <w:next w:val="Textbody"/>
    <w:uiPriority w:val="9"/>
    <w:semiHidden/>
    <w:unhideWhenUsed/>
    <w:qFormat/>
    <w:pPr>
      <w:outlineLvl w:val="2"/>
    </w:pPr>
    <w:rPr>
      <w:rFonts w:ascii="Times New Roman" w:eastAsia="Arial" w:hAnsi="Times New Roman" w:cs="Tahom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lang w:val="en-GB"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a0"/>
    <w:rPr>
      <w:color w:val="0000FF"/>
      <w:u w:val="single"/>
      <w:lang/>
    </w:rPr>
  </w:style>
  <w:style w:type="character" w:customStyle="1" w:styleId="Char">
    <w:name w:val="Κείμενο πλαισίου Char"/>
    <w:basedOn w:val="a0"/>
    <w:rPr>
      <w:rFonts w:ascii="Tahoma" w:hAnsi="Tahoma" w:cs="Tahoma"/>
      <w:sz w:val="16"/>
      <w:szCs w:val="16"/>
      <w:lang w:val="en-GB" w:eastAsia="en-U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mefthiotidas.blogspo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2879</Characters>
  <Application>Microsoft Office Word</Application>
  <DocSecurity>0</DocSecurity>
  <Lines>23</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KALODIMOS DIMITRIOS</cp:lastModifiedBy>
  <cp:revision>2</cp:revision>
  <cp:lastPrinted>2018-05-17T06:04:00Z</cp:lastPrinted>
  <dcterms:created xsi:type="dcterms:W3CDTF">2023-02-13T07:46:00Z</dcterms:created>
  <dcterms:modified xsi:type="dcterms:W3CDTF">2023-02-13T07:46:00Z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